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b/>
          <w:b/>
          <w:bCs/>
          <w:sz w:val="32"/>
          <w:u w:val="single"/>
        </w:rPr>
      </w:pPr>
      <w:bookmarkStart w:id="0" w:name="_GoBack"/>
      <w:bookmarkEnd w:id="0"/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965835</wp:posOffset>
            </wp:positionH>
            <wp:positionV relativeFrom="paragraph">
              <wp:posOffset>-6985</wp:posOffset>
            </wp:positionV>
            <wp:extent cx="4179570" cy="2322195"/>
            <wp:effectExtent l="0" t="0" r="0" b="0"/>
            <wp:wrapTight wrapText="bothSides">
              <wp:wrapPolygon edited="0">
                <wp:start x="-12" y="0"/>
                <wp:lineTo x="-12" y="21435"/>
                <wp:lineTo x="21460" y="21435"/>
                <wp:lineTo x="21460" y="0"/>
                <wp:lineTo x="-12" y="0"/>
              </wp:wrapPolygon>
            </wp:wrapTight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04" t="0" r="397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u w:val="single"/>
        </w:rPr>
        <w:t>P</w:t>
      </w:r>
      <w:r>
        <w:rPr>
          <w:b/>
          <w:bCs/>
          <w:sz w:val="32"/>
          <w:u w:val="single"/>
        </w:rPr>
        <w:t>ROPOZICE</w:t>
      </w:r>
    </w:p>
    <w:p>
      <w:pPr>
        <w:pStyle w:val="Standard"/>
        <w:jc w:val="center"/>
        <w:rPr>
          <w:i/>
          <w:i/>
          <w:iCs/>
          <w:sz w:val="28"/>
        </w:rPr>
      </w:pPr>
      <w:r>
        <w:rPr>
          <w:i/>
          <w:iCs/>
          <w:sz w:val="28"/>
        </w:rPr>
        <w:t>Soutěž jednotlivců v běhu na 100 metrů s překážkami zařazená do seriálu Východočeské stovky.</w:t>
      </w:r>
    </w:p>
    <w:p>
      <w:pPr>
        <w:pStyle w:val="Standard"/>
        <w:jc w:val="center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Standard"/>
        <w:rPr/>
      </w:pPr>
      <w:r>
        <w:rPr>
          <w:b/>
          <w:bCs/>
        </w:rPr>
        <w:t xml:space="preserve">Pořadatel: </w:t>
      </w:r>
      <w:r>
        <w:rPr/>
        <w:tab/>
        <w:t>Sbor dobrovolných hasičů Běloves ve spolupráci s OORM Náchod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  <w:sz w:val="22"/>
          <w:szCs w:val="22"/>
        </w:rPr>
        <w:t>Místo konání:</w:t>
      </w:r>
      <w:r>
        <w:rPr/>
        <w:t xml:space="preserve"> </w:t>
        <w:tab/>
        <w:t>Náchod - sportovní areál ZŠ Plhov (</w:t>
      </w:r>
      <w:r>
        <w:rPr>
          <w:rFonts w:cs="Times New Roman"/>
        </w:rPr>
        <w:t>50°25'26.089"N, 16°9'45.956"E)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rFonts w:cs="Times New Roman"/>
          <w:b/>
          <w:bCs/>
        </w:rPr>
        <w:t>Datum:</w:t>
      </w:r>
      <w:r>
        <w:rPr>
          <w:rFonts w:cs="Times New Roman"/>
        </w:rPr>
        <w:t xml:space="preserve"> </w:t>
        <w:tab/>
      </w:r>
      <w:r>
        <w:rPr>
          <w:rFonts w:cs="Times New Roman"/>
          <w:b/>
        </w:rPr>
        <w:t>neděle 27.5.2018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  <w:bCs/>
        </w:rPr>
        <w:t xml:space="preserve">Prezence: </w:t>
      </w:r>
      <w:r>
        <w:rPr/>
        <w:tab/>
        <w:t>9. 00 - 9. 30 hodin - start kategorie mužů v 10. 00 hodin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>Přihlášky:</w:t>
      </w:r>
      <w:r>
        <w:rPr/>
        <w:t xml:space="preserve"> </w:t>
        <w:tab/>
        <w:t xml:space="preserve">elektronicky na </w:t>
      </w:r>
      <w:hyperlink r:id="rId3">
        <w:r>
          <w:rPr>
            <w:rStyle w:val="Internetovodkaz"/>
          </w:rPr>
          <w:t>www.stovky.cz</w:t>
        </w:r>
      </w:hyperlink>
      <w:r>
        <w:rPr/>
        <w:t xml:space="preserve"> nebo na e-mail patrik.kligl@tiscali.cz </w:t>
      </w:r>
    </w:p>
    <w:p>
      <w:pPr>
        <w:pStyle w:val="Standard"/>
        <w:ind w:left="706" w:firstLine="706"/>
        <w:rPr/>
      </w:pPr>
      <w:r>
        <w:rPr/>
        <w:t>(do čtvrtka 24.5.2018)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 xml:space="preserve">Startovné: </w:t>
      </w:r>
      <w:r>
        <w:rPr/>
        <w:tab/>
        <w:t xml:space="preserve">50 Kč za každého závodníka - u prezence každý soutěžící předloží členský průkaz </w:t>
        <w:tab/>
        <w:tab/>
        <w:t>SH ČMS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>Stravování:</w:t>
      </w:r>
      <w:r>
        <w:rPr/>
        <w:tab/>
        <w:t>možnost zakoupení drobného občerstvení přímo na místě soutěže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 xml:space="preserve">Kategorie: </w:t>
      </w:r>
      <w:r>
        <w:rPr/>
        <w:tab/>
        <w:t>dorostenci, dorostenky (ročník 2002 - 2005),</w:t>
      </w:r>
    </w:p>
    <w:p>
      <w:pPr>
        <w:pStyle w:val="Standard"/>
        <w:rPr/>
      </w:pPr>
      <w:r>
        <w:rPr/>
        <w:tab/>
        <w:tab/>
        <w:t>ženy, muži (ročník od 2001)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>Pravidla:</w:t>
      </w:r>
      <w:r>
        <w:rPr/>
        <w:tab/>
        <w:t xml:space="preserve">dle Směrnice hasičských sportovních soutěží SH ČMS, Směrnice celoroční činnosti </w:t>
        <w:tab/>
        <w:tab/>
        <w:t>dorostu SH ČMS - Dorost a pravidel Českého poháru v běhu na 100 m s překážkami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>Dráha:</w:t>
      </w:r>
      <w:r>
        <w:rPr/>
        <w:tab/>
        <w:t>2 dráhy, povrch tartan, překážky tartan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>Provedení:</w:t>
      </w:r>
      <w:r>
        <w:rPr/>
        <w:tab/>
        <w:t>každý soutěžící má 2 pokusy, horší čas se škrtá</w:t>
      </w:r>
    </w:p>
    <w:p>
      <w:pPr>
        <w:pStyle w:val="Standard"/>
        <w:rPr>
          <w:sz w:val="8"/>
        </w:rPr>
      </w:pPr>
      <w:r>
        <w:rPr>
          <w:sz w:val="8"/>
        </w:rPr>
      </w:r>
    </w:p>
    <w:p>
      <w:pPr>
        <w:pStyle w:val="Standard"/>
        <w:rPr/>
      </w:pPr>
      <w:r>
        <w:rPr>
          <w:b/>
          <w:bCs/>
        </w:rPr>
        <w:t>Překážky:</w:t>
      </w:r>
      <w:r>
        <w:rPr/>
        <w:tab/>
        <w:t xml:space="preserve">bariéra - </w:t>
      </w:r>
      <w:r>
        <w:rPr>
          <w:i/>
          <w:iCs/>
        </w:rPr>
        <w:t>200 cm pro muže, 170 cm pro dorostence, 70 cm pro ženy a dorostenky</w:t>
      </w:r>
    </w:p>
    <w:p>
      <w:pPr>
        <w:pStyle w:val="Standard"/>
        <w:rPr/>
      </w:pPr>
      <w:r>
        <w:rPr/>
        <w:tab/>
        <w:tab/>
        <w:t xml:space="preserve">kladina - </w:t>
      </w:r>
      <w:r>
        <w:rPr>
          <w:i/>
          <w:iCs/>
        </w:rPr>
        <w:t>délka 800 cm, výška 120 cm pro muže, 80 cm ostatní kategorie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  <w:bCs/>
        </w:rPr>
        <w:t>Časomíra:</w:t>
      </w:r>
      <w:r>
        <w:rPr/>
        <w:tab/>
        <w:t>elektronická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  <w:bCs/>
        </w:rPr>
        <w:t>Pojištění:</w:t>
      </w:r>
      <w:r>
        <w:rPr/>
        <w:tab/>
      </w:r>
      <w:r>
        <w:rPr>
          <w:sz w:val="28"/>
          <w:szCs w:val="28"/>
        </w:rPr>
        <w:t>soutěžící jsou na úraz pojištěni na základě členství SH ČMS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/>
          <w:bCs/>
          <w:sz w:val="28"/>
          <w:szCs w:val="28"/>
        </w:rPr>
        <w:t>Program:</w:t>
      </w:r>
      <w:r>
        <w:rPr>
          <w:sz w:val="28"/>
          <w:szCs w:val="28"/>
        </w:rPr>
        <w:tab/>
        <w:t>9. 00 - 9. 30</w:t>
        <w:tab/>
      </w:r>
      <w:r>
        <w:rPr>
          <w:i/>
          <w:iCs/>
          <w:sz w:val="28"/>
          <w:szCs w:val="28"/>
        </w:rPr>
        <w:t>prezence</w:t>
      </w:r>
    </w:p>
    <w:p>
      <w:pPr>
        <w:pStyle w:val="Standard"/>
        <w:rPr/>
      </w:pPr>
      <w:r>
        <w:rPr>
          <w:sz w:val="28"/>
          <w:szCs w:val="28"/>
        </w:rPr>
        <w:tab/>
        <w:tab/>
        <w:t>9. 30 - 9.45</w:t>
        <w:tab/>
      </w:r>
      <w:r>
        <w:rPr>
          <w:i/>
          <w:iCs/>
          <w:sz w:val="28"/>
          <w:szCs w:val="28"/>
        </w:rPr>
        <w:t>slavnostní zahájení</w:t>
      </w:r>
    </w:p>
    <w:p>
      <w:pPr>
        <w:pStyle w:val="Standard"/>
        <w:rPr/>
      </w:pPr>
      <w:r>
        <w:rPr>
          <w:sz w:val="28"/>
          <w:szCs w:val="28"/>
        </w:rPr>
        <w:tab/>
        <w:tab/>
        <w:t xml:space="preserve">10. 00 </w:t>
        <w:tab/>
      </w:r>
      <w:r>
        <w:rPr>
          <w:i/>
          <w:iCs/>
          <w:sz w:val="28"/>
          <w:szCs w:val="28"/>
        </w:rPr>
        <w:t>start kategorie mužů</w:t>
      </w:r>
    </w:p>
    <w:p>
      <w:pPr>
        <w:pStyle w:val="Standard"/>
        <w:rPr/>
      </w:pPr>
      <w:r>
        <w:rPr>
          <w:sz w:val="28"/>
          <w:szCs w:val="28"/>
        </w:rPr>
        <w:tab/>
        <w:tab/>
        <w:t>11. 30</w:t>
        <w:tab/>
        <w:tab/>
      </w:r>
      <w:r>
        <w:rPr>
          <w:i/>
          <w:iCs/>
          <w:sz w:val="28"/>
          <w:szCs w:val="28"/>
        </w:rPr>
        <w:t>start kategorie žen</w:t>
      </w:r>
    </w:p>
    <w:p>
      <w:pPr>
        <w:pStyle w:val="Standard"/>
        <w:rPr/>
      </w:pPr>
      <w:r>
        <w:rPr>
          <w:sz w:val="28"/>
          <w:szCs w:val="28"/>
        </w:rPr>
        <w:tab/>
        <w:tab/>
        <w:t>12.30</w:t>
        <w:tab/>
        <w:tab/>
      </w:r>
      <w:r>
        <w:rPr>
          <w:i/>
          <w:iCs/>
          <w:sz w:val="28"/>
          <w:szCs w:val="28"/>
        </w:rPr>
        <w:t>vyhlášení kategorie muži a ženy</w:t>
      </w:r>
    </w:p>
    <w:p>
      <w:pPr>
        <w:pStyle w:val="Standard"/>
        <w:rPr/>
      </w:pPr>
      <w:r>
        <w:rPr>
          <w:sz w:val="28"/>
          <w:szCs w:val="28"/>
        </w:rPr>
        <w:tab/>
        <w:tab/>
        <w:t>12. 45</w:t>
        <w:tab/>
        <w:tab/>
      </w:r>
      <w:r>
        <w:rPr>
          <w:i/>
          <w:iCs/>
          <w:sz w:val="28"/>
          <w:szCs w:val="28"/>
        </w:rPr>
        <w:t>start kategorie dorostenek a dorostenců</w:t>
      </w:r>
    </w:p>
    <w:p>
      <w:pPr>
        <w:pStyle w:val="Standard"/>
        <w:rPr/>
      </w:pPr>
      <w:r>
        <w:rPr>
          <w:sz w:val="28"/>
          <w:szCs w:val="28"/>
        </w:rPr>
        <w:tab/>
        <w:tab/>
        <w:t>14. 00</w:t>
        <w:tab/>
        <w:tab/>
      </w:r>
      <w:r>
        <w:rPr>
          <w:i/>
          <w:iCs/>
          <w:sz w:val="28"/>
          <w:szCs w:val="28"/>
        </w:rPr>
        <w:t>vyhlášení kategorie dorostenky a dorostenci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 w:customStyle="1">
    <w:name w:val="Nadpis"/>
    <w:basedOn w:val="Standard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extbody"/>
    <w:pPr/>
    <w:rPr/>
  </w:style>
  <w:style w:type="paragraph" w:styleId="Popisek">
    <w:name w:val="Popisek"/>
    <w:basedOn w:val="Normal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tovky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LibreOffice/4.4.2.2$Windows_x86 LibreOffice_project/c4c7d32d0d49397cad38d62472b0bc8acff48dd6</Application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Milan Kligl</dc:creator>
  <dc:language>cs-CZ</dc:language>
  <cp:lastPrinted>2017-11-30T09:26:56Z</cp:lastPrinted>
  <dcterms:modified xsi:type="dcterms:W3CDTF">2017-11-30T09:27:03Z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